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072D57" w14:textId="053CA6BA" w:rsidR="00196835" w:rsidRPr="007C524C" w:rsidRDefault="007824FC" w:rsidP="007C524C">
      <w:r>
        <w:rPr>
          <w:noProof/>
        </w:rPr>
        <w:pict w14:anchorId="02D4F13C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36.4pt;margin-top:217.15pt;width:380.25pt;height:126pt;z-index:251668480" filled="f" stroked="f">
            <v:textbox>
              <w:txbxContent>
                <w:p w14:paraId="096EC3A4" w14:textId="626AC70F" w:rsidR="007824FC" w:rsidRPr="007824FC" w:rsidRDefault="007824FC" w:rsidP="007824FC">
                  <w:pPr>
                    <w:pStyle w:val="KeinLeerraum"/>
                    <w:jc w:val="center"/>
                    <w:rPr>
                      <w:rFonts w:ascii="Cooper Black" w:hAnsi="Cooper Black"/>
                      <w:color w:val="FFFFFF" w:themeColor="background1"/>
                      <w:sz w:val="40"/>
                      <w:szCs w:val="40"/>
                    </w:rPr>
                  </w:pPr>
                  <w:r w:rsidRPr="007824FC">
                    <w:rPr>
                      <w:rFonts w:ascii="Cooper Black" w:hAnsi="Cooper Black"/>
                      <w:color w:val="FFFFFF" w:themeColor="background1"/>
                      <w:sz w:val="40"/>
                      <w:szCs w:val="40"/>
                    </w:rPr>
                    <w:t>Samstag, 28. September 2024</w:t>
                  </w:r>
                </w:p>
                <w:p w14:paraId="12048B4F" w14:textId="3780C422" w:rsidR="007824FC" w:rsidRPr="007824FC" w:rsidRDefault="007824FC" w:rsidP="007824FC">
                  <w:pPr>
                    <w:pStyle w:val="KeinLeerraum"/>
                    <w:jc w:val="center"/>
                    <w:rPr>
                      <w:rFonts w:ascii="Cooper Black" w:hAnsi="Cooper Black"/>
                      <w:color w:val="FFFFFF" w:themeColor="background1"/>
                      <w:sz w:val="40"/>
                      <w:szCs w:val="40"/>
                    </w:rPr>
                  </w:pPr>
                  <w:r w:rsidRPr="007824FC">
                    <w:rPr>
                      <w:rFonts w:ascii="Cooper Black" w:hAnsi="Cooper Black"/>
                      <w:color w:val="FFFFFF" w:themeColor="background1"/>
                      <w:sz w:val="40"/>
                      <w:szCs w:val="40"/>
                    </w:rPr>
                    <w:t>Wies’n-Heimspiel-Busfahrt</w:t>
                  </w:r>
                </w:p>
                <w:p w14:paraId="7B8F54C1" w14:textId="428A4467" w:rsidR="007824FC" w:rsidRPr="007824FC" w:rsidRDefault="007824FC" w:rsidP="007824FC">
                  <w:pPr>
                    <w:pStyle w:val="KeinLeerraum"/>
                    <w:jc w:val="center"/>
                    <w:rPr>
                      <w:rFonts w:ascii="Cooper Black" w:hAnsi="Cooper Black"/>
                      <w:color w:val="FFFFFF" w:themeColor="background1"/>
                      <w:sz w:val="40"/>
                      <w:szCs w:val="40"/>
                    </w:rPr>
                  </w:pPr>
                  <w:r w:rsidRPr="007824FC">
                    <w:rPr>
                      <w:rFonts w:ascii="Cooper Black" w:hAnsi="Cooper Black"/>
                      <w:color w:val="FFFFFF" w:themeColor="background1"/>
                      <w:sz w:val="40"/>
                      <w:szCs w:val="40"/>
                    </w:rPr>
                    <w:t>des BFC75 Kleinostheim</w:t>
                  </w:r>
                </w:p>
                <w:p w14:paraId="332ADEDA" w14:textId="77777777" w:rsidR="007824FC" w:rsidRPr="007824FC" w:rsidRDefault="007824FC" w:rsidP="007824FC">
                  <w:pPr>
                    <w:pStyle w:val="KeinLeerraum"/>
                    <w:jc w:val="center"/>
                    <w:rPr>
                      <w:rFonts w:ascii="Cooper Black" w:hAnsi="Cooper Black"/>
                      <w:color w:val="FFFFFF" w:themeColor="background1"/>
                      <w:sz w:val="40"/>
                      <w:szCs w:val="40"/>
                    </w:rPr>
                  </w:pPr>
                </w:p>
                <w:p w14:paraId="42614D2A" w14:textId="6E8EF11C" w:rsidR="007824FC" w:rsidRPr="007824FC" w:rsidRDefault="007824FC" w:rsidP="007824FC">
                  <w:pPr>
                    <w:jc w:val="center"/>
                    <w:rPr>
                      <w:rFonts w:ascii="Cooper Black" w:hAnsi="Cooper Black"/>
                      <w:color w:val="FFFFFF" w:themeColor="background1"/>
                      <w:sz w:val="32"/>
                      <w:szCs w:val="32"/>
                    </w:rPr>
                  </w:pPr>
                  <w:r w:rsidRPr="007824FC">
                    <w:rPr>
                      <w:rFonts w:ascii="Cooper Black" w:hAnsi="Cooper Black"/>
                      <w:color w:val="FFFFFF" w:themeColor="background1"/>
                      <w:sz w:val="32"/>
                      <w:szCs w:val="32"/>
                    </w:rPr>
                    <w:t>Anmeldungen ab sofort unter 0172/6920295</w:t>
                  </w:r>
                </w:p>
              </w:txbxContent>
            </v:textbox>
          </v:shape>
        </w:pict>
      </w:r>
      <w:r w:rsidR="007C524C">
        <w:rPr>
          <w:noProof/>
        </w:rPr>
        <w:drawing>
          <wp:anchor distT="0" distB="0" distL="114300" distR="114300" simplePos="0" relativeHeight="251667456" behindDoc="0" locked="0" layoutInCell="1" allowOverlap="1" wp14:anchorId="3C00AAD0" wp14:editId="10FE6455">
            <wp:simplePos x="0" y="0"/>
            <wp:positionH relativeFrom="column">
              <wp:posOffset>1186180</wp:posOffset>
            </wp:positionH>
            <wp:positionV relativeFrom="paragraph">
              <wp:posOffset>567055</wp:posOffset>
            </wp:positionV>
            <wp:extent cx="1428750" cy="1096628"/>
            <wp:effectExtent l="0" t="0" r="0" b="0"/>
            <wp:wrapNone/>
            <wp:docPr id="790848964" name="Grafik 3" descr="Ein Bild, das Text, Grafiken, Schrift, 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848964" name="Grafik 3" descr="Ein Bild, das Text, Grafiken, Schrift, 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096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524C">
        <w:rPr>
          <w:noProof/>
        </w:rPr>
        <w:drawing>
          <wp:anchor distT="0" distB="0" distL="114300" distR="114300" simplePos="0" relativeHeight="251657216" behindDoc="0" locked="0" layoutInCell="1" allowOverlap="1" wp14:anchorId="1F1CF06F" wp14:editId="0BB745D3">
            <wp:simplePos x="0" y="0"/>
            <wp:positionH relativeFrom="column">
              <wp:posOffset>157480</wp:posOffset>
            </wp:positionH>
            <wp:positionV relativeFrom="paragraph">
              <wp:posOffset>319405</wp:posOffset>
            </wp:positionV>
            <wp:extent cx="1085850" cy="1085850"/>
            <wp:effectExtent l="0" t="0" r="0" b="0"/>
            <wp:wrapNone/>
            <wp:docPr id="751598737" name="Grafik 2" descr="Ein Bild, das Emblem, Logo, Markenzeichen, Symbo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1598737" name="Grafik 2" descr="Ein Bild, das Emblem, Logo, Markenzeichen, Symbol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C524C" w:rsidRPr="007C524C">
        <w:t xml:space="preserve"> </w:t>
      </w:r>
      <w:r w:rsidR="007C524C" w:rsidRPr="007824FC">
        <w:rPr>
          <w:noProof/>
        </w:rPr>
        <w:drawing>
          <wp:inline distT="0" distB="0" distL="0" distR="0" wp14:anchorId="70D87815" wp14:editId="6666AAE7">
            <wp:extent cx="5760720" cy="4320540"/>
            <wp:effectExtent l="0" t="0" r="0" b="0"/>
            <wp:docPr id="1247478792" name="Grafik 1" descr="Ein Bild, das rot, Text, Innovatio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478792" name="Grafik 1" descr="Ein Bild, das rot, Text, Innovation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96835" w:rsidRPr="007C524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96835"/>
    <w:rsid w:val="00196835"/>
    <w:rsid w:val="001A46E1"/>
    <w:rsid w:val="003C0456"/>
    <w:rsid w:val="003F7D23"/>
    <w:rsid w:val="004C2586"/>
    <w:rsid w:val="00765201"/>
    <w:rsid w:val="007824FC"/>
    <w:rsid w:val="007C524C"/>
    <w:rsid w:val="00BA6524"/>
    <w:rsid w:val="00CB1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E2F0714"/>
  <w15:chartTrackingRefBased/>
  <w15:docId w15:val="{E4499961-CD47-46AC-8F70-4629384F2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1968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1968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19683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19683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19683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19683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19683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196835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196835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1968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1968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19683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19683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19683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19683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19683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19683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19683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1968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1968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196835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19683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1968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196835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196835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196835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1968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196835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196835"/>
    <w:rPr>
      <w:b/>
      <w:bCs/>
      <w:smallCaps/>
      <w:color w:val="0F4761" w:themeColor="accent1" w:themeShade="BF"/>
      <w:spacing w:val="5"/>
    </w:rPr>
  </w:style>
  <w:style w:type="paragraph" w:styleId="KeinLeerraum">
    <w:name w:val="No Spacing"/>
    <w:uiPriority w:val="1"/>
    <w:qFormat/>
    <w:rsid w:val="0019683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Dietmar Geis</dc:creator>
  <cp:keywords/>
  <dc:description/>
  <cp:lastModifiedBy>Dietmar Geis</cp:lastModifiedBy>
  <cp:revision>2</cp:revision>
  <dcterms:created xsi:type="dcterms:W3CDTF">2024-08-07T09:56:00Z</dcterms:created>
  <dcterms:modified xsi:type="dcterms:W3CDTF">2024-08-07T10:45:00Z</dcterms:modified>
</cp:coreProperties>
</file>